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Advanced facial, 75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Serum, 30ml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£133.00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Facialist receipt template from taptax.co.uk/receipt-templates/facialist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Facialist receipt template</dc:title>
  <dc:creator>TapTax</dc:creator>
</cp:coreProperties>
</file>